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left"/>
        <w:rPr>
          <w:rFonts w:ascii="黑体" w:eastAsia="黑体" w:hAnsi="黑体" w:cs="Times New Roman" w:hint="eastAsia"/>
          <w:bCs/>
          <w:sz w:val="32"/>
          <w:szCs w:val="32"/>
          <w:lang w:val="en-US" w:eastAsia="zh-CN"/>
        </w:rPr>
      </w:pPr>
      <w:r>
        <w:rPr>
          <w:rFonts w:ascii="黑体" w:eastAsia="黑体" w:hAnsi="黑体" w:cs="Times New Roman" w:hint="eastAsia"/>
          <w:bCs/>
          <w:sz w:val="32"/>
          <w:szCs w:val="32"/>
        </w:rPr>
        <w:t>附件</w:t>
      </w:r>
      <w:r>
        <w:rPr>
          <w:rFonts w:ascii="黑体" w:eastAsia="黑体" w:hAnsi="黑体" w:cs="Times New Roman" w:hint="eastAsia"/>
          <w:bCs/>
          <w:sz w:val="32"/>
          <w:szCs w:val="32"/>
          <w:lang w:val="en-US" w:eastAsia="zh-CN"/>
        </w:rPr>
        <w:t>1</w:t>
      </w:r>
    </w:p>
    <w:p>
      <w:pPr>
        <w:wordWrap w:val="0"/>
        <w:ind w:firstLine="2940" w:firstLineChars="1400"/>
        <w:jc w:val="right"/>
        <w:rPr>
          <w:rFonts w:ascii="宋体" w:eastAsia="宋体" w:hAnsi="宋体" w:cs="Times New Roman" w:hint="eastAsia"/>
          <w:bCs/>
          <w:sz w:val="32"/>
          <w:szCs w:val="32"/>
        </w:rPr>
      </w:pPr>
    </w:p>
    <w:p>
      <w:pPr>
        <w:ind w:firstLine="4950"/>
        <w:rPr>
          <w:rFonts w:ascii="Times New Roman" w:eastAsia="宋体" w:hAnsi="Times New Roman" w:cs="Times New Roman" w:hint="eastAsia"/>
        </w:rPr>
      </w:pPr>
    </w:p>
    <w:p>
      <w:pPr>
        <w:jc w:val="center"/>
        <w:rPr>
          <w:rFonts w:ascii="方正小标宋_GBK" w:eastAsia="方正小标宋_GBK" w:hAnsi="方正小标宋_GBK" w:cs="方正小标宋_GBK" w:hint="eastAsia"/>
          <w:b w:val="0"/>
          <w:bCs/>
          <w:sz w:val="52"/>
          <w:szCs w:val="52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52"/>
          <w:szCs w:val="52"/>
        </w:rPr>
        <w:t>桂林市第</w:t>
      </w:r>
      <w:r>
        <w:rPr>
          <w:rFonts w:ascii="方正小标宋_GBK" w:eastAsia="方正小标宋_GBK" w:hAnsi="方正小标宋_GBK" w:cs="方正小标宋_GBK" w:hint="eastAsia"/>
          <w:b w:val="0"/>
          <w:bCs/>
          <w:sz w:val="52"/>
          <w:szCs w:val="52"/>
          <w:lang w:eastAsia="zh-CN"/>
        </w:rPr>
        <w:t>六</w:t>
      </w:r>
      <w:r>
        <w:rPr>
          <w:rFonts w:ascii="方正小标宋_GBK" w:eastAsia="方正小标宋_GBK" w:hAnsi="方正小标宋_GBK" w:cs="方正小标宋_GBK" w:hint="eastAsia"/>
          <w:b w:val="0"/>
          <w:bCs/>
          <w:sz w:val="52"/>
          <w:szCs w:val="52"/>
        </w:rPr>
        <w:t>批拔尖人才</w:t>
      </w:r>
      <w:r>
        <w:rPr>
          <w:rFonts w:ascii="方正小标宋_GBK" w:eastAsia="方正小标宋_GBK" w:hAnsi="方正小标宋_GBK" w:cs="方正小标宋_GBK" w:hint="eastAsia"/>
          <w:b w:val="0"/>
          <w:bCs/>
          <w:spacing w:val="8"/>
          <w:sz w:val="52"/>
          <w:szCs w:val="52"/>
        </w:rPr>
        <w:t>评选申报</w:t>
      </w:r>
      <w:r>
        <w:rPr>
          <w:rFonts w:ascii="方正小标宋_GBK" w:eastAsia="方正小标宋_GBK" w:hAnsi="方正小标宋_GBK" w:cs="方正小标宋_GBK" w:hint="eastAsia"/>
          <w:b w:val="0"/>
          <w:bCs/>
          <w:sz w:val="52"/>
          <w:szCs w:val="52"/>
        </w:rPr>
        <w:t>表</w:t>
      </w:r>
    </w:p>
    <w:p>
      <w:pPr>
        <w:jc w:val="center"/>
        <w:rPr>
          <w:rFonts w:ascii="Times New Roman" w:eastAsia="黑体" w:hAnsi="Times New Roman" w:cs="Times New Roman" w:hint="eastAsia"/>
          <w:b/>
          <w:bCs/>
          <w:sz w:val="44"/>
        </w:rPr>
      </w:pPr>
    </w:p>
    <w:p>
      <w:pPr>
        <w:jc w:val="center"/>
        <w:rPr>
          <w:rFonts w:ascii="Times New Roman" w:eastAsia="黑体" w:hAnsi="Times New Roman" w:cs="Times New Roman" w:hint="eastAsia"/>
          <w:b/>
          <w:bCs/>
          <w:sz w:val="44"/>
        </w:rPr>
      </w:pPr>
    </w:p>
    <w:p>
      <w:pPr>
        <w:spacing w:line="1000" w:lineRule="exact"/>
        <w:ind w:firstLine="1035" w:firstLineChars="493"/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</w:rPr>
        <w:t xml:space="preserve">姓    名 </w:t>
      </w: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40" w:firstLineChars="495"/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</w:rPr>
        <w:t xml:space="preserve">工作单位 </w:t>
      </w: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40" w:firstLineChars="495"/>
        <w:rPr>
          <w:rFonts w:ascii="Times New Roman" w:eastAsia="宋体" w:hAnsi="Times New Roman" w:cs="Times New Roman" w:hint="eastAsia"/>
          <w:b/>
          <w:bCs/>
          <w:sz w:val="32"/>
          <w:u w:val="single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</w:rPr>
        <w:t xml:space="preserve">呈报部门 </w:t>
      </w: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40" w:firstLineChars="495"/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lang w:eastAsia="zh-CN"/>
        </w:rPr>
        <w:t>行业类别</w:t>
      </w: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</w:rPr>
        <w:t xml:space="preserve"> </w:t>
      </w: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u w:val="single"/>
        </w:rPr>
        <w:t xml:space="preserve">                    </w:t>
      </w:r>
    </w:p>
    <w:p>
      <w:pPr>
        <w:ind w:firstLine="1260" w:firstLineChars="600"/>
        <w:rPr>
          <w:rFonts w:ascii="Times New Roman" w:eastAsia="宋体" w:hAnsi="Times New Roman" w:cs="Times New Roman" w:hint="eastAsia"/>
          <w:b/>
          <w:bCs/>
          <w:sz w:val="32"/>
          <w:u w:val="single"/>
        </w:rPr>
      </w:pPr>
    </w:p>
    <w:p>
      <w:pPr>
        <w:rPr>
          <w:rFonts w:ascii="Times New Roman" w:eastAsia="宋体" w:hAnsi="Times New Roman" w:cs="Times New Roman" w:hint="eastAsia"/>
          <w:b/>
          <w:bCs/>
          <w:sz w:val="32"/>
          <w:u w:val="single"/>
        </w:rPr>
      </w:pPr>
    </w:p>
    <w:p>
      <w:pPr>
        <w:rPr>
          <w:rFonts w:ascii="Times New Roman" w:eastAsia="宋体" w:hAnsi="Times New Roman" w:cs="Times New Roman" w:hint="eastAsia"/>
          <w:b/>
          <w:bCs/>
          <w:sz w:val="32"/>
          <w:u w:val="single"/>
        </w:rPr>
      </w:pPr>
    </w:p>
    <w:p>
      <w:pPr>
        <w:jc w:val="center"/>
        <w:rPr>
          <w:rFonts w:ascii="Times New Roman" w:eastAsia="宋体" w:hAnsi="Times New Roman" w:cs="Times New Roman" w:hint="eastAsia"/>
          <w:sz w:val="36"/>
          <w:szCs w:val="36"/>
        </w:rPr>
      </w:pPr>
      <w:r>
        <w:rPr>
          <w:rFonts w:ascii="Times New Roman" w:eastAsia="宋体" w:hAnsi="Times New Roman" w:cs="Times New Roman" w:hint="eastAsia"/>
          <w:sz w:val="36"/>
          <w:szCs w:val="36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36"/>
          <w:szCs w:val="36"/>
        </w:rPr>
        <w:t>中共桂林市委</w:t>
      </w:r>
      <w:r>
        <w:rPr>
          <w:rFonts w:ascii="Times New Roman" w:eastAsia="宋体" w:hAnsi="Times New Roman" w:cs="Times New Roman" w:hint="eastAsia"/>
          <w:sz w:val="36"/>
          <w:szCs w:val="36"/>
          <w:lang w:eastAsia="zh-CN"/>
        </w:rPr>
        <w:t>人才工作领导小组办公室</w:t>
      </w:r>
      <w:r>
        <w:rPr>
          <w:rFonts w:ascii="Times New Roman" w:eastAsia="宋体" w:hAnsi="Times New Roman" w:cs="Times New Roman" w:hint="eastAsia"/>
          <w:sz w:val="36"/>
          <w:szCs w:val="36"/>
        </w:rPr>
        <w:t>印制</w:t>
      </w:r>
    </w:p>
    <w:p>
      <w:pPr>
        <w:jc w:val="center"/>
        <w:rPr>
          <w:rFonts w:ascii="Times New Roman" w:eastAsia="宋体" w:hAnsi="Times New Roman" w:cs="Times New Roman" w:hint="eastAsia"/>
          <w:sz w:val="36"/>
          <w:szCs w:val="36"/>
          <w:lang w:val="en-US" w:eastAsia="zh-CN"/>
        </w:rPr>
        <w:sectPr>
          <w:headerReference w:type="default" r:id="rId5"/>
          <w:footerReference w:type="even" r:id="rId6"/>
          <w:footerReference w:type="default" r:id="rId7"/>
          <w:pgSz w:w="11907" w:h="16840"/>
          <w:pgMar w:top="1191" w:right="1418" w:bottom="1418" w:left="1418" w:header="851" w:footer="851" w:gutter="0"/>
          <w:pgNumType w:fmt="decimal"/>
          <w:cols w:num="1" w:space="72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sz w:val="36"/>
          <w:szCs w:val="36"/>
        </w:rPr>
        <w:t>20</w:t>
      </w:r>
      <w:r>
        <w:rPr>
          <w:rFonts w:ascii="Times New Roman" w:eastAsia="宋体" w:hAnsi="Times New Roman" w:cs="Times New Roman" w:hint="eastAsia"/>
          <w:sz w:val="36"/>
          <w:szCs w:val="36"/>
          <w:lang w:val="en-US" w:eastAsia="zh-CN"/>
        </w:rPr>
        <w:t>23</w:t>
      </w:r>
      <w:r>
        <w:rPr>
          <w:rFonts w:ascii="Times New Roman" w:eastAsia="宋体" w:hAnsi="Times New Roman" w:cs="Times New Roman" w:hint="eastAsia"/>
          <w:sz w:val="36"/>
          <w:szCs w:val="36"/>
        </w:rPr>
        <w:t>.</w:t>
      </w:r>
      <w:r>
        <w:rPr>
          <w:rFonts w:ascii="Times New Roman" w:eastAsia="宋体" w:hAnsi="Times New Roman" w:cs="Times New Roman" w:hint="eastAsia"/>
          <w:sz w:val="36"/>
          <w:szCs w:val="36"/>
          <w:lang w:val="en-US" w:eastAsia="zh-CN"/>
        </w:rPr>
        <w:t>02</w:t>
      </w:r>
    </w:p>
    <w:p>
      <w:pPr>
        <w:jc w:val="center"/>
        <w:rPr>
          <w:rFonts w:ascii="黑体" w:eastAsia="黑体" w:hAnsi="华文中宋" w:cs="Times New Roman" w:hint="eastAsia"/>
          <w:b w:val="0"/>
          <w:bCs/>
          <w:sz w:val="48"/>
          <w:szCs w:val="48"/>
        </w:rPr>
      </w:pPr>
      <w:r>
        <w:rPr>
          <w:rFonts w:ascii="黑体" w:eastAsia="黑体" w:hAnsi="华文中宋" w:cs="Times New Roman" w:hint="eastAsia"/>
          <w:b w:val="0"/>
          <w:bCs/>
          <w:sz w:val="48"/>
          <w:szCs w:val="48"/>
        </w:rPr>
        <w:t>填表说明</w:t>
      </w:r>
    </w:p>
    <w:p>
      <w:pPr>
        <w:spacing w:line="540" w:lineRule="exact"/>
        <w:rPr>
          <w:rFonts w:ascii="仿宋_GB2312" w:eastAsia="仿宋_GB2312" w:hAnsi="Times New Roman" w:cs="Times New Roman" w:hint="eastAsia"/>
          <w:bCs/>
          <w:sz w:val="28"/>
          <w:szCs w:val="28"/>
        </w:rPr>
      </w:pPr>
    </w:p>
    <w:p>
      <w:pPr>
        <w:spacing w:line="560" w:lineRule="exact"/>
        <w:ind w:left="479" w:firstLine="420" w:leftChars="228" w:firstLineChars="20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1．本表统一使用A4纸张尺寸。表中内容要求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lang w:eastAsia="zh-CN"/>
        </w:rPr>
        <w:t>双面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打印，字迹要工整清楚。</w:t>
      </w:r>
    </w:p>
    <w:p>
      <w:pPr>
        <w:spacing w:line="560" w:lineRule="exact"/>
        <w:ind w:left="479" w:firstLine="420" w:leftChars="228" w:firstLineChars="20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2. 编号由第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lang w:eastAsia="zh-CN"/>
        </w:rPr>
        <w:t>六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批拔尖人才评审委员会办公室统一填写。</w:t>
      </w:r>
    </w:p>
    <w:p>
      <w:pPr>
        <w:spacing w:line="560" w:lineRule="exact"/>
        <w:ind w:left="479" w:firstLine="420" w:leftChars="228" w:firstLineChars="20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3．本表各项内容必须如实、认真填写。没有的，可写“无”或不填写。个别项目填写不下时，可加附页。</w:t>
      </w:r>
    </w:p>
    <w:p>
      <w:pPr>
        <w:spacing w:line="560" w:lineRule="exact"/>
        <w:ind w:firstLine="735" w:firstLineChars="35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4．表中的年、月、日一律用公历。</w:t>
      </w:r>
    </w:p>
    <w:p>
      <w:pPr>
        <w:spacing w:line="560" w:lineRule="exact"/>
        <w:ind w:firstLine="735" w:firstLineChars="350"/>
        <w:rPr>
          <w:rFonts w:ascii="Times New Roman" w:eastAsia="仿宋_GB2312" w:hAnsi="Times New Roman" w:cs="Times New Roman" w:hint="eastAsia"/>
          <w:bCs/>
          <w:spacing w:val="-9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5．</w:t>
      </w:r>
      <w:r>
        <w:rPr>
          <w:rFonts w:ascii="Times New Roman" w:eastAsia="仿宋_GB2312" w:hAnsi="Times New Roman" w:cs="Times New Roman" w:hint="eastAsia"/>
          <w:bCs/>
          <w:spacing w:val="-9"/>
          <w:sz w:val="32"/>
          <w:szCs w:val="32"/>
        </w:rPr>
        <w:t>“籍贯”、“出生地”、“户籍所在地”均要求填写到县或区。</w:t>
      </w:r>
    </w:p>
    <w:p>
      <w:pPr>
        <w:spacing w:line="560" w:lineRule="exact"/>
        <w:ind w:left="479" w:firstLine="420" w:leftChars="228" w:firstLineChars="20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6．“近五年主要业绩简述”包括思想政治素质、突出业绩贡献、学术水平等情况。</w:t>
      </w:r>
    </w:p>
    <w:p>
      <w:pPr>
        <w:spacing w:line="560" w:lineRule="exact"/>
        <w:ind w:left="479" w:firstLine="420" w:leftChars="228" w:firstLineChars="200"/>
        <w:rPr>
          <w:rFonts w:ascii="Times New Roman" w:eastAsia="仿宋_GB2312" w:hAnsi="Times New Roman" w:cs="Times New Roman" w:hint="eastAsia"/>
          <w:bCs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7．“呈报部门”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lang w:eastAsia="zh-CN"/>
        </w:rPr>
        <w:t>填写申报人工作单位所在县（市、区）党委组织部</w:t>
      </w:r>
    </w:p>
    <w:p>
      <w:pPr>
        <w:spacing w:line="660" w:lineRule="exact"/>
        <w:ind w:left="640" w:hanging="420" w:hangingChars="200"/>
        <w:rPr>
          <w:rFonts w:ascii="Times New Roman" w:eastAsia="仿宋_GB2312" w:hAnsi="Times New Roman" w:cs="Times New Roman" w:hint="eastAsia"/>
          <w:bCs/>
          <w:sz w:val="32"/>
          <w:szCs w:val="32"/>
          <w:lang w:val="en-US" w:eastAsia="zh-CN"/>
        </w:rPr>
        <w:sectPr>
          <w:pgSz w:w="11907" w:h="16840"/>
          <w:pgMar w:top="1191" w:right="1418" w:bottom="1418" w:left="1418" w:header="851" w:footer="851" w:gutter="0"/>
          <w:pgNumType w:fmt="decimal"/>
          <w:cols w:num="1" w:space="720"/>
          <w:docGrid w:type="lines" w:linePitch="312" w:charSpace="0"/>
        </w:sectPr>
      </w:pPr>
      <w:r>
        <w:rPr>
          <w:rFonts w:ascii="Times New Roman" w:eastAsia="黑体" w:hAnsi="Times New Roman" w:cs="Times New Roman" w:hint="eastAsia"/>
          <w:sz w:val="32"/>
          <w:szCs w:val="32"/>
          <w:lang w:val="en-US" w:eastAsia="zh-CN"/>
        </w:rPr>
        <w:t xml:space="preserve">       8.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lang w:val="en-US" w:eastAsia="zh-CN"/>
        </w:rPr>
        <w:t>“申报类别”填写“教师行业类”“工业企业管理类”“科研机构类或企业科研技术类”“高技能类或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  <w:lang w:val="en-US" w:eastAsia="zh-CN"/>
        </w:rPr>
        <w:t>高级专业技术职称类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lang w:val="en-US" w:eastAsia="zh-CN"/>
        </w:rPr>
        <w:t>”“农业农村类”“文化旅游类”“卫生健康类”“驻桂林高校类”。</w:t>
      </w:r>
    </w:p>
    <w:tbl>
      <w:tblPr>
        <w:tblStyle w:val="TableNormal"/>
        <w:tblW w:w="9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6"/>
        <w:gridCol w:w="226"/>
        <w:gridCol w:w="520"/>
        <w:gridCol w:w="418"/>
        <w:gridCol w:w="393"/>
        <w:gridCol w:w="27"/>
        <w:gridCol w:w="278"/>
        <w:gridCol w:w="142"/>
        <w:gridCol w:w="238"/>
        <w:gridCol w:w="182"/>
        <w:gridCol w:w="420"/>
        <w:gridCol w:w="249"/>
        <w:gridCol w:w="294"/>
        <w:gridCol w:w="114"/>
        <w:gridCol w:w="323"/>
        <w:gridCol w:w="152"/>
        <w:gridCol w:w="13"/>
        <w:gridCol w:w="19"/>
        <w:gridCol w:w="32"/>
        <w:gridCol w:w="274"/>
        <w:gridCol w:w="103"/>
        <w:gridCol w:w="35"/>
        <w:gridCol w:w="282"/>
        <w:gridCol w:w="72"/>
        <w:gridCol w:w="348"/>
        <w:gridCol w:w="92"/>
        <w:gridCol w:w="94"/>
        <w:gridCol w:w="24"/>
        <w:gridCol w:w="36"/>
        <w:gridCol w:w="27"/>
        <w:gridCol w:w="147"/>
        <w:gridCol w:w="108"/>
        <w:gridCol w:w="189"/>
        <w:gridCol w:w="54"/>
        <w:gridCol w:w="69"/>
        <w:gridCol w:w="180"/>
        <w:gridCol w:w="30"/>
        <w:gridCol w:w="159"/>
        <w:gridCol w:w="107"/>
        <w:gridCol w:w="42"/>
        <w:gridCol w:w="79"/>
        <w:gridCol w:w="348"/>
        <w:gridCol w:w="315"/>
        <w:gridCol w:w="20"/>
        <w:gridCol w:w="190"/>
        <w:gridCol w:w="47"/>
        <w:gridCol w:w="373"/>
        <w:gridCol w:w="525"/>
        <w:gridCol w:w="468"/>
      </w:tblGrid>
      <w:tr>
        <w:tblPrEx>
          <w:tblW w:w="992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/>
          <w:jc w:val="center"/>
        </w:trPr>
        <w:tc>
          <w:tcPr>
            <w:tcW w:w="10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姓名</w:t>
            </w:r>
          </w:p>
        </w:tc>
        <w:tc>
          <w:tcPr>
            <w:tcW w:w="116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69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  <w:t>性别</w:t>
            </w:r>
          </w:p>
        </w:tc>
        <w:tc>
          <w:tcPr>
            <w:tcW w:w="982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</w:p>
        </w:tc>
        <w:tc>
          <w:tcPr>
            <w:tcW w:w="1196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  <w:t>出生年月</w:t>
            </w:r>
          </w:p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  <w:t>（  岁）</w:t>
            </w:r>
          </w:p>
        </w:tc>
        <w:tc>
          <w:tcPr>
            <w:tcW w:w="1206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</w:p>
        </w:tc>
        <w:tc>
          <w:tcPr>
            <w:tcW w:w="625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  <w:t>民族</w:t>
            </w:r>
          </w:p>
        </w:tc>
        <w:tc>
          <w:tcPr>
            <w:tcW w:w="720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2286" w:type="dxa"/>
            <w:gridSpan w:val="8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照片（小2寸彩照）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/>
          <w:jc w:val="center"/>
        </w:trPr>
        <w:tc>
          <w:tcPr>
            <w:tcW w:w="10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政治</w:t>
            </w:r>
          </w:p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面貌</w:t>
            </w:r>
          </w:p>
        </w:tc>
        <w:tc>
          <w:tcPr>
            <w:tcW w:w="1862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982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参加党派时间</w:t>
            </w:r>
          </w:p>
        </w:tc>
        <w:tc>
          <w:tcPr>
            <w:tcW w:w="1196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206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参加工作时间</w:t>
            </w:r>
          </w:p>
        </w:tc>
        <w:tc>
          <w:tcPr>
            <w:tcW w:w="1345" w:type="dxa"/>
            <w:gridSpan w:val="1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2286" w:type="dxa"/>
            <w:gridSpan w:val="8"/>
            <w:vMerge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/>
          <w:jc w:val="center"/>
        </w:trPr>
        <w:tc>
          <w:tcPr>
            <w:tcW w:w="10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出生地</w:t>
            </w:r>
          </w:p>
        </w:tc>
        <w:tc>
          <w:tcPr>
            <w:tcW w:w="1862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982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籍贯</w:t>
            </w:r>
          </w:p>
        </w:tc>
        <w:tc>
          <w:tcPr>
            <w:tcW w:w="1196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206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健康状况</w:t>
            </w:r>
          </w:p>
        </w:tc>
        <w:tc>
          <w:tcPr>
            <w:tcW w:w="1345" w:type="dxa"/>
            <w:gridSpan w:val="1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2286" w:type="dxa"/>
            <w:gridSpan w:val="8"/>
            <w:vMerge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/>
          <w:jc w:val="center"/>
        </w:trPr>
        <w:tc>
          <w:tcPr>
            <w:tcW w:w="10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文化</w:t>
            </w:r>
          </w:p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程度</w:t>
            </w:r>
          </w:p>
        </w:tc>
        <w:tc>
          <w:tcPr>
            <w:tcW w:w="1862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982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最高</w:t>
            </w:r>
          </w:p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学位</w:t>
            </w:r>
          </w:p>
        </w:tc>
        <w:tc>
          <w:tcPr>
            <w:tcW w:w="1196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206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授予单位及时间</w:t>
            </w:r>
          </w:p>
        </w:tc>
        <w:tc>
          <w:tcPr>
            <w:tcW w:w="3631" w:type="dxa"/>
            <w:gridSpan w:val="2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/>
          <w:jc w:val="center"/>
        </w:trPr>
        <w:tc>
          <w:tcPr>
            <w:tcW w:w="1795" w:type="dxa"/>
            <w:gridSpan w:val="4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毕业院校、</w:t>
            </w:r>
          </w:p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专业及时间</w:t>
            </w:r>
          </w:p>
        </w:tc>
        <w:tc>
          <w:tcPr>
            <w:tcW w:w="2098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全日制教育</w:t>
            </w:r>
          </w:p>
        </w:tc>
        <w:tc>
          <w:tcPr>
            <w:tcW w:w="6033" w:type="dxa"/>
            <w:gridSpan w:val="3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/>
          <w:jc w:val="center"/>
        </w:trPr>
        <w:tc>
          <w:tcPr>
            <w:tcW w:w="1795" w:type="dxa"/>
            <w:gridSpan w:val="4"/>
            <w:vMerge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2098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在职教育</w:t>
            </w:r>
          </w:p>
        </w:tc>
        <w:tc>
          <w:tcPr>
            <w:tcW w:w="6033" w:type="dxa"/>
            <w:gridSpan w:val="3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179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专业技术职务或职称</w:t>
            </w:r>
          </w:p>
        </w:tc>
        <w:tc>
          <w:tcPr>
            <w:tcW w:w="3230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2228" w:type="dxa"/>
            <w:gridSpan w:val="2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获得职称时间</w:t>
            </w:r>
          </w:p>
        </w:tc>
        <w:tc>
          <w:tcPr>
            <w:tcW w:w="2673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1795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专业特长</w:t>
            </w:r>
          </w:p>
        </w:tc>
        <w:tc>
          <w:tcPr>
            <w:tcW w:w="8131" w:type="dxa"/>
            <w:gridSpan w:val="4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3053" w:type="dxa"/>
            <w:gridSpan w:val="9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工作单位及现任职务</w:t>
            </w:r>
          </w:p>
        </w:tc>
        <w:tc>
          <w:tcPr>
            <w:tcW w:w="6873" w:type="dxa"/>
            <w:gridSpan w:val="41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pacing w:val="-20"/>
                <w:szCs w:val="21"/>
              </w:rPr>
              <w:t>单位类别（在相应选项内打“√”）</w:t>
            </w:r>
          </w:p>
        </w:tc>
        <w:tc>
          <w:tcPr>
            <w:tcW w:w="6635" w:type="dxa"/>
            <w:gridSpan w:val="40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单位性质（在相应选项内打“√”）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102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企业</w:t>
            </w:r>
          </w:p>
        </w:tc>
        <w:tc>
          <w:tcPr>
            <w:tcW w:w="1190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事业</w:t>
            </w:r>
          </w:p>
        </w:tc>
        <w:tc>
          <w:tcPr>
            <w:tcW w:w="1078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其他</w:t>
            </w:r>
          </w:p>
        </w:tc>
        <w:tc>
          <w:tcPr>
            <w:tcW w:w="1259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国有</w:t>
            </w:r>
          </w:p>
        </w:tc>
        <w:tc>
          <w:tcPr>
            <w:tcW w:w="916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集体</w:t>
            </w:r>
          </w:p>
        </w:tc>
        <w:tc>
          <w:tcPr>
            <w:tcW w:w="1010" w:type="dxa"/>
            <w:gridSpan w:val="9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民营</w:t>
            </w:r>
          </w:p>
        </w:tc>
        <w:tc>
          <w:tcPr>
            <w:tcW w:w="1043" w:type="dxa"/>
            <w:gridSpan w:val="9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合资</w:t>
            </w:r>
          </w:p>
        </w:tc>
        <w:tc>
          <w:tcPr>
            <w:tcW w:w="104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外资</w:t>
            </w:r>
          </w:p>
        </w:tc>
        <w:tc>
          <w:tcPr>
            <w:tcW w:w="136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其他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102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190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078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259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916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010" w:type="dxa"/>
            <w:gridSpan w:val="9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043" w:type="dxa"/>
            <w:gridSpan w:val="9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04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36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单位所属部门</w:t>
            </w:r>
          </w:p>
        </w:tc>
        <w:tc>
          <w:tcPr>
            <w:tcW w:w="7713" w:type="dxa"/>
            <w:gridSpan w:val="4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1795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通讯地址</w:t>
            </w:r>
          </w:p>
        </w:tc>
        <w:tc>
          <w:tcPr>
            <w:tcW w:w="3294" w:type="dxa"/>
            <w:gridSpan w:val="1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642" w:type="dxa"/>
            <w:gridSpan w:val="1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电子邮箱</w:t>
            </w:r>
          </w:p>
        </w:tc>
        <w:tc>
          <w:tcPr>
            <w:tcW w:w="3195" w:type="dxa"/>
            <w:gridSpan w:val="1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/>
          <w:jc w:val="center"/>
        </w:trPr>
        <w:tc>
          <w:tcPr>
            <w:tcW w:w="1795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办公电话</w:t>
            </w:r>
          </w:p>
        </w:tc>
        <w:tc>
          <w:tcPr>
            <w:tcW w:w="3294" w:type="dxa"/>
            <w:gridSpan w:val="1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  <w:tc>
          <w:tcPr>
            <w:tcW w:w="1642" w:type="dxa"/>
            <w:gridSpan w:val="1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手机号码</w:t>
            </w:r>
          </w:p>
        </w:tc>
        <w:tc>
          <w:tcPr>
            <w:tcW w:w="3195" w:type="dxa"/>
            <w:gridSpan w:val="1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/>
          <w:jc w:val="center"/>
        </w:trPr>
        <w:tc>
          <w:tcPr>
            <w:tcW w:w="1795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身份证号码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54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37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90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518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7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525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家庭成员情况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姓名</w:t>
            </w: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与本人关系</w:t>
            </w: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出生日期</w:t>
            </w: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政治面貌</w:t>
            </w: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工作单位及职务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929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359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1473" w:type="dxa"/>
            <w:gridSpan w:val="1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  <w:tc>
          <w:tcPr>
            <w:tcW w:w="2952" w:type="dxa"/>
            <w:gridSpan w:val="1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/>
          <w:jc w:val="center"/>
        </w:trPr>
        <w:tc>
          <w:tcPr>
            <w:tcW w:w="2213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Cs/>
              </w:rPr>
            </w:pPr>
            <w:r>
              <w:rPr>
                <w:rFonts w:ascii="仿宋_GB2312" w:eastAsia="仿宋_GB2312" w:hAnsi="Times New Roman" w:cs="Times New Roman" w:hint="eastAsia"/>
                <w:bCs/>
              </w:rPr>
              <w:t>备注</w:t>
            </w:r>
          </w:p>
        </w:tc>
        <w:tc>
          <w:tcPr>
            <w:tcW w:w="7713" w:type="dxa"/>
            <w:gridSpan w:val="45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  <w:p>
            <w:pPr>
              <w:spacing w:line="560" w:lineRule="exact"/>
              <w:rPr>
                <w:rFonts w:ascii="仿宋_GB2312" w:eastAsia="仿宋_GB2312" w:hAnsi="Times New Roman" w:cs="Times New Roman" w:hint="eastAsia"/>
                <w:bCs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专业技术职务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（从初级职称填起）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专业技术职务</w:t>
            </w: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批准机关</w:t>
            </w: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聘任单位</w:t>
            </w: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聘任日期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任行政（管理）职务情况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bCs/>
                <w:sz w:val="24"/>
              </w:rPr>
              <w:t>起止日期</w:t>
            </w: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bCs/>
                <w:sz w:val="24"/>
              </w:rPr>
              <w:t>职务名称</w:t>
            </w: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bCs/>
                <w:sz w:val="24"/>
              </w:rPr>
              <w:t>任职单位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29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158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  <w:tc>
          <w:tcPr>
            <w:tcW w:w="3477" w:type="dxa"/>
            <w:gridSpan w:val="2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参加党代会、人大、政协及在民主党派任职情况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华文仿宋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（从市级和市级以上填起）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名称</w:t>
            </w: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届别</w:t>
            </w: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职务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参加学术团体、组织兼职情况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（从市级和市级以上的学术团体填起）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学术组织名称</w:t>
            </w: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担任职务</w:t>
            </w: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参加时间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3893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2496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  <w:tc>
          <w:tcPr>
            <w:tcW w:w="3537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获专利情况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eastAsia="黑体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项目名称</w:t>
            </w: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eastAsia="黑体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专利类型及专利号</w:t>
            </w: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eastAsia="黑体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授予单位</w:t>
            </w: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eastAsia="黑体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授予时间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33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405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185" w:type="dxa"/>
            <w:gridSpan w:val="19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703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主要著作、论文发表及获奖情况</w:t>
            </w:r>
          </w:p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（本学科有重要价值的论著或重要影响的论文）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发表年月</w:t>
            </w: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著作、论文题目</w:t>
            </w: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字数</w:t>
            </w:r>
          </w:p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（万）</w:t>
            </w: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发表刊物或出版社</w:t>
            </w: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获奖情况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专业技术成果获奖情况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（从市、厅级以上技术成果填起）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获奖年月</w:t>
            </w: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获奖项目名称</w:t>
            </w: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奖励名称、等级</w:t>
            </w: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个人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排名</w:t>
            </w: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授奖部门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580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9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0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0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获荣誉称号情况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（从市、厅级以上荣誉称号填起）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获奖年月</w:t>
            </w: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荣誉称号</w:t>
            </w: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授奖部门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26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4806" w:type="dxa"/>
            <w:gridSpan w:val="3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2514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个人承担的主要科研课题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（从市、厅级以上科研课题填起）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主要科研课题名称</w:t>
            </w: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个人排名</w:t>
            </w: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承担日期</w:t>
            </w: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Cs w:val="21"/>
              </w:rPr>
              <w:t>进展情况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宋体" w:hAnsi="Times New Roman" w:cs="Times New Roman" w:hint="eastAsia"/>
              </w:rPr>
            </w:pPr>
          </w:p>
          <w:p>
            <w:pPr>
              <w:pStyle w:val="TOC2"/>
              <w:rPr>
                <w:rFonts w:hint="eastAsia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5057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356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890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162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近五年主要业绩简述（限500字）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3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材料复印件目录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序号</w:t>
            </w: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名称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60" w:lineRule="exact"/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申报人承诺</w:t>
            </w:r>
          </w:p>
          <w:p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>
            <w:pPr>
              <w:pStyle w:val="TOC2"/>
            </w:pPr>
          </w:p>
          <w:p>
            <w:pPr>
              <w:ind w:firstLine="689" w:firstLineChars="328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本人对</w:t>
            </w:r>
            <w:r>
              <w:rPr>
                <w:rFonts w:ascii="Times New Roman" w:eastAsia="仿宋_GB2312" w:hAnsi="Times New Roman" w:cs="Times New Roman" w:hint="eastAsia"/>
                <w:sz w:val="24"/>
                <w:lang w:eastAsia="zh-CN"/>
              </w:rPr>
              <w:t>表中所</w:t>
            </w:r>
            <w:r>
              <w:rPr>
                <w:rFonts w:ascii="Times New Roman" w:eastAsia="仿宋_GB2312" w:hAnsi="Times New Roman" w:cs="Times New Roman"/>
                <w:sz w:val="24"/>
              </w:rPr>
              <w:t>填写内容的真实性负责。</w:t>
            </w:r>
          </w:p>
          <w:p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 申报人签名：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                 年   月   日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  <w:t>所在</w:t>
            </w: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  <w:lang w:eastAsia="zh-CN"/>
              </w:rPr>
              <w:t>工作</w:t>
            </w: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  <w:t>单位意见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：</w:t>
            </w:r>
          </w:p>
          <w:p>
            <w:pPr>
              <w:spacing w:line="400" w:lineRule="exact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</w:p>
          <w:p>
            <w:pPr>
              <w:pStyle w:val="TOC2"/>
              <w:ind w:left="0" w:firstLine="0" w:leftChars="0" w:firstLineChars="0"/>
              <w:rPr>
                <w:rFonts w:hint="eastAsia"/>
              </w:rPr>
            </w:pPr>
          </w:p>
          <w:p>
            <w:pPr>
              <w:pStyle w:val="TOC2"/>
              <w:rPr>
                <w:rFonts w:hint="eastAsia"/>
              </w:rPr>
            </w:pPr>
          </w:p>
          <w:p>
            <w:pPr>
              <w:spacing w:line="600" w:lineRule="exact"/>
              <w:ind w:firstLine="5670" w:firstLineChars="2700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盖章）</w:t>
            </w:r>
          </w:p>
          <w:p>
            <w:pPr>
              <w:spacing w:line="400" w:lineRule="exact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  <w:lang w:val="en-US" w:eastAsia="zh-CN"/>
              </w:rPr>
              <w:t xml:space="preserve"> 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年   月    日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  <w:lang w:eastAsia="zh-CN"/>
              </w:rPr>
              <w:t>各县（市、区）党委组织部或主管部门</w:t>
            </w: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  <w:t>意见：</w:t>
            </w:r>
          </w:p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>
            <w:pPr>
              <w:pStyle w:val="TOC2"/>
              <w:rPr>
                <w:rFonts w:hint="eastAsia"/>
              </w:rPr>
            </w:pPr>
          </w:p>
          <w:p>
            <w:pPr>
              <w:spacing w:line="600" w:lineRule="exact"/>
              <w:ind w:firstLine="5670" w:firstLineChars="2700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盖章）</w:t>
            </w:r>
          </w:p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  <w:lang w:val="en-US" w:eastAsia="zh-CN"/>
              </w:rPr>
              <w:t xml:space="preserve">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 xml:space="preserve"> 年    月   日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  <w:lang w:eastAsia="zh-CN"/>
              </w:rPr>
              <w:t>各牵头职能部门</w:t>
            </w: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  <w:t>意见：</w:t>
            </w:r>
          </w:p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>
            <w:pPr>
              <w:pStyle w:val="TOC2"/>
              <w:rPr>
                <w:rFonts w:hint="eastAsia"/>
              </w:rPr>
            </w:pPr>
          </w:p>
          <w:p>
            <w:pPr>
              <w:spacing w:line="600" w:lineRule="exact"/>
              <w:ind w:firstLine="5670" w:firstLineChars="2700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盖章）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  <w:lang w:val="en-US" w:eastAsia="zh-CN"/>
              </w:rPr>
              <w:t xml:space="preserve">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年    月    日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/>
          <w:jc w:val="center"/>
        </w:trPr>
        <w:tc>
          <w:tcPr>
            <w:tcW w:w="9926" w:type="dxa"/>
            <w:gridSpan w:val="50"/>
            <w:noWrap w:val="0"/>
            <w:vAlign w:val="center"/>
          </w:tcPr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  <w:lang w:eastAsia="zh-CN"/>
              </w:rPr>
              <w:t>市委人才工作领导小组</w:t>
            </w:r>
            <w:r>
              <w:rPr>
                <w:rFonts w:ascii="仿宋_GB2312" w:eastAsia="仿宋_GB2312" w:hAnsi="Times New Roman" w:cs="Times New Roman" w:hint="eastAsia"/>
                <w:b/>
                <w:bCs w:val="0"/>
                <w:sz w:val="24"/>
              </w:rPr>
              <w:t>意见：</w:t>
            </w:r>
          </w:p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</w:p>
          <w:p>
            <w:pPr>
              <w:spacing w:line="600" w:lineRule="exact"/>
              <w:ind w:firstLine="5565" w:firstLineChars="2650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（盖章）</w:t>
            </w:r>
          </w:p>
          <w:p>
            <w:pPr>
              <w:spacing w:line="600" w:lineRule="exact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 xml:space="preserve">                                                 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年    月    日</w:t>
            </w:r>
          </w:p>
        </w:tc>
      </w:tr>
      <w:tr>
        <w:tblPrEx>
          <w:tblW w:w="9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 w:hAnsi="Times New Roman" w:cs="Times New Roman" w:hint="eastAsia"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sz w:val="24"/>
              </w:rPr>
              <w:t>备注</w:t>
            </w:r>
          </w:p>
        </w:tc>
        <w:tc>
          <w:tcPr>
            <w:tcW w:w="8651" w:type="dxa"/>
            <w:gridSpan w:val="47"/>
            <w:noWrap w:val="0"/>
            <w:vAlign w:val="center"/>
          </w:tcPr>
          <w:p>
            <w:pPr>
              <w:spacing w:line="600" w:lineRule="exact"/>
              <w:rPr>
                <w:rFonts w:ascii="Times New Roman" w:eastAsia="宋体" w:hAnsi="Times New Roman" w:cs="Times New Roman" w:hint="eastAsia"/>
              </w:rPr>
            </w:pPr>
          </w:p>
          <w:p>
            <w:pPr>
              <w:pStyle w:val="TOC2"/>
              <w:rPr>
                <w:rFonts w:hint="eastAsia"/>
              </w:rPr>
            </w:pPr>
          </w:p>
        </w:tc>
      </w:tr>
    </w:tbl>
    <w:p>
      <w:pPr>
        <w:bidi w:val="0"/>
        <w:jc w:val="left"/>
        <w:rPr>
          <w:rFonts w:ascii="Times New Roman" w:eastAsia="宋体" w:hAnsi="Times New Roman" w:cs="Times New Roman" w:hint="eastAsia"/>
          <w:lang w:val="en-US" w:eastAsia="zh-CN"/>
        </w:rPr>
      </w:pPr>
    </w:p>
    <w:p/>
    <w:sectPr>
      <w:pgSz w:w="11907" w:h="16840"/>
      <w:pgMar w:top="1191" w:right="1418" w:bottom="1418" w:left="1418" w:header="851" w:footer="851" w:gutter="0"/>
      <w:pgNumType w:fmt="decimal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44BEA8-3C6E-4B69-AA53-9B31A2E2EB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D9B83899-AE45-4978-BE87-B248D90818A1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C616D2C-FEE5-4C82-BB54-14A1AD987BE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5008B497-0E4F-4002-B300-EAE1A1F7617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8EAC339-8221-4CF2-8DF6-49B79A850CC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41B2394A-E0C2-48CF-B8FE-21B8D16070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  <w:rFonts w:ascii="Times New Roman" w:eastAsia="宋体" w:hAnsi="Times New Roman" w:cs="Times New Roman"/>
      </w:rPr>
    </w:pPr>
    <w:r>
      <w:rPr>
        <w:rFonts w:ascii="Times New Roman" w:eastAsia="宋体" w:hAnsi="Times New Roman" w:cs="Times New Roman"/>
      </w:rPr>
      <w:fldChar w:fldCharType="begin"/>
    </w:r>
    <w:r>
      <w:rPr>
        <w:rStyle w:val="PageNumber"/>
        <w:rFonts w:ascii="Times New Roman" w:eastAsia="宋体" w:hAnsi="Times New Roman" w:cs="Times New Roman"/>
      </w:rPr>
      <w:instrText xml:space="preserve">PAGE  </w:instrText>
    </w:r>
    <w:r>
      <w:rPr>
        <w:rFonts w:ascii="Times New Roman" w:eastAsia="宋体" w:hAnsi="Times New Roman" w:cs="Times New Roman"/>
      </w:rPr>
      <w:fldChar w:fldCharType="separate"/>
    </w:r>
    <w:r>
      <w:rPr>
        <w:rFonts w:ascii="Times New Roman" w:eastAsia="宋体" w:hAnsi="Times New Roman" w:cs="Times New Roman"/>
      </w:rPr>
      <w:fldChar w:fldCharType="end"/>
    </w:r>
  </w:p>
  <w:p>
    <w:pPr>
      <w:pStyle w:val="Footer"/>
      <w:rPr>
        <w:rFonts w:ascii="Times New Roman" w:eastAsia="宋体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ascii="宋体" w:eastAsia="宋体" w:hAnsi="宋体" w:cs="宋体" w:hint="eastAsia"/>
        <w:sz w:val="28"/>
        <w:szCs w:val="28"/>
      </w:rPr>
    </w:pPr>
    <w:r>
      <w:rPr>
        <w:rFonts w:ascii="Times New Roman" w:eastAsia="宋体" w:hAnsi="Times New Roman" w:cs="Times New Roman"/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height:2in;margin-left:0;margin-top:0;mso-height-relative:page;mso-position-horizontal:outside;mso-position-horizontal-relative:margin;mso-width-relative:page;mso-wrap-style:none;position:absolute;width:2in;z-index:251658240" coordsize="21600,21600" filled="f" stroked="f">
          <v:stroke joinstyle="miter"/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il"/>
      </w:pBdr>
      <w:rPr>
        <w:rFonts w:ascii="Times New Roman" w:eastAsia="宋体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lZmY4N2JiODU2NjFlOGYyZGFmNTk3Yzk4ZDdm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TOC2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next w:val="Normal"/>
    <w:qFormat/>
    <w:pPr>
      <w:widowControl w:val="0"/>
      <w:spacing w:after="200" w:line="276" w:lineRule="auto"/>
      <w:ind w:left="420" w:leftChars="20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Footer">
    <w:name w:val="footer"/>
    <w:qFormat/>
    <w:pPr>
      <w:widowControl w:val="0"/>
      <w:tabs>
        <w:tab w:val="center" w:pos="4153"/>
        <w:tab w:val="right" w:pos="8306"/>
      </w:tabs>
      <w:snapToGrid w:val="0"/>
      <w:spacing w:after="200" w:line="276" w:lineRule="auto"/>
      <w:jc w:val="left"/>
    </w:pPr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paragraph" w:styleId="Header">
    <w:name w:val="header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76" w:lineRule="auto"/>
      <w:jc w:val="center"/>
    </w:pPr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styleId="PageNumber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gxxc</dc:creator>
  <cp:lastModifiedBy>田埂上的梦</cp:lastModifiedBy>
  <cp:revision>1</cp:revision>
  <dcterms:created xsi:type="dcterms:W3CDTF">2023-02-21T10:55:00Z</dcterms:created>
  <dcterms:modified xsi:type="dcterms:W3CDTF">2023-03-02T08:05:27Z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D50B82F4E224432C953CDC3ADD1CEAF4</vt:lpwstr>
  </property>
  <property fmtid="{D5CDD505-2E9C-101B-9397-08002B2CF9AE}" pid="3" name="KSOProductBuildVer">
    <vt:lpwstr>2052-11.1.0.13703</vt:lpwstr>
  </property>
</Properties>
</file>